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F0" w:rsidRPr="0073712F" w:rsidRDefault="006405F0" w:rsidP="006405F0">
      <w:pPr>
        <w:pStyle w:val="HeaderSura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351F18" wp14:editId="46F69B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6800" cy="1066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PEMERINTAH KABUPATEN</w:t>
      </w:r>
      <w:r w:rsidRPr="0073712F">
        <w:t xml:space="preserve"> Purworejo</w:t>
      </w:r>
    </w:p>
    <w:p w:rsidR="006405F0" w:rsidRPr="0073712F" w:rsidRDefault="006405F0" w:rsidP="006405F0">
      <w:pPr>
        <w:pStyle w:val="HeaderSurat"/>
      </w:pPr>
      <w:r w:rsidRPr="0073712F">
        <w:t>KECAMATAN Bruno</w:t>
      </w:r>
    </w:p>
    <w:p w:rsidR="006405F0" w:rsidRPr="00D83D27" w:rsidRDefault="006405F0" w:rsidP="006405F0">
      <w:pPr>
        <w:pStyle w:val="HeaderSurat"/>
        <w:rPr>
          <w:b/>
          <w:bCs/>
        </w:rPr>
      </w:pPr>
      <w:r>
        <w:rPr>
          <w:b/>
          <w:bCs/>
        </w:rPr>
        <w:t>desa</w:t>
      </w:r>
      <w:r w:rsidRPr="00D83D27">
        <w:rPr>
          <w:b/>
          <w:bCs/>
        </w:rPr>
        <w:t xml:space="preserve"> Cepedak</w:t>
      </w:r>
      <w:r w:rsidRPr="00D83D27">
        <w:rPr>
          <w:b/>
          <w:bCs/>
          <w:noProof/>
        </w:rPr>
        <w:t xml:space="preserve"> </w:t>
      </w:r>
    </w:p>
    <w:p w:rsidR="00C84F10" w:rsidRDefault="006405F0" w:rsidP="006405F0">
      <w:pPr>
        <w:pStyle w:val="HeaderSurat"/>
        <w:rPr>
          <w:caps w:val="0"/>
          <w:sz w:val="18"/>
          <w:szCs w:val="18"/>
        </w:rPr>
      </w:pPr>
      <w:proofErr w:type="spellStart"/>
      <w:r w:rsidRPr="00C84F10">
        <w:rPr>
          <w:caps w:val="0"/>
          <w:sz w:val="18"/>
          <w:szCs w:val="20"/>
        </w:rPr>
        <w:t>Munggangsari</w:t>
      </w:r>
      <w:proofErr w:type="spellEnd"/>
      <w:r w:rsidRPr="00C84F10">
        <w:rPr>
          <w:caps w:val="0"/>
          <w:sz w:val="18"/>
          <w:szCs w:val="20"/>
        </w:rPr>
        <w:t xml:space="preserve"> 03/04 </w:t>
      </w:r>
      <w:proofErr w:type="spellStart"/>
      <w:r w:rsidRPr="00C84F10">
        <w:rPr>
          <w:caps w:val="0"/>
          <w:sz w:val="18"/>
          <w:szCs w:val="20"/>
        </w:rPr>
        <w:t>Desa</w:t>
      </w:r>
      <w:proofErr w:type="spellEnd"/>
      <w:r w:rsidRPr="00C84F10">
        <w:rPr>
          <w:caps w:val="0"/>
          <w:sz w:val="18"/>
          <w:szCs w:val="20"/>
        </w:rPr>
        <w:t xml:space="preserve"> </w:t>
      </w:r>
      <w:proofErr w:type="spellStart"/>
      <w:r w:rsidRPr="00C84F10">
        <w:rPr>
          <w:caps w:val="0"/>
          <w:sz w:val="18"/>
          <w:szCs w:val="20"/>
        </w:rPr>
        <w:t>Cepedak</w:t>
      </w:r>
      <w:proofErr w:type="spellEnd"/>
      <w:r w:rsidRPr="00C84F10">
        <w:rPr>
          <w:caps w:val="0"/>
          <w:sz w:val="18"/>
          <w:szCs w:val="20"/>
        </w:rPr>
        <w:t xml:space="preserve">, </w:t>
      </w:r>
      <w:proofErr w:type="spellStart"/>
      <w:r w:rsidRPr="00C84F10">
        <w:rPr>
          <w:caps w:val="0"/>
          <w:sz w:val="18"/>
          <w:szCs w:val="20"/>
        </w:rPr>
        <w:t>Kec.Bruno</w:t>
      </w:r>
      <w:proofErr w:type="spellEnd"/>
      <w:r w:rsidRPr="00C84F10">
        <w:rPr>
          <w:caps w:val="0"/>
          <w:sz w:val="18"/>
          <w:szCs w:val="20"/>
        </w:rPr>
        <w:t xml:space="preserve">, </w:t>
      </w:r>
      <w:proofErr w:type="spellStart"/>
      <w:r w:rsidRPr="00C84F10">
        <w:rPr>
          <w:caps w:val="0"/>
          <w:sz w:val="18"/>
          <w:szCs w:val="20"/>
        </w:rPr>
        <w:t>Kab.Purworejo</w:t>
      </w:r>
      <w:proofErr w:type="spellEnd"/>
      <w:r w:rsidRPr="00C84F10">
        <w:rPr>
          <w:caps w:val="0"/>
          <w:sz w:val="18"/>
          <w:szCs w:val="20"/>
        </w:rPr>
        <w:t xml:space="preserve">, </w:t>
      </w:r>
      <w:r w:rsidR="00C84F10">
        <w:rPr>
          <w:caps w:val="0"/>
          <w:sz w:val="18"/>
          <w:szCs w:val="20"/>
        </w:rPr>
        <w:t xml:space="preserve">Prop. </w:t>
      </w:r>
      <w:proofErr w:type="spellStart"/>
      <w:r w:rsidRPr="00C84F10">
        <w:rPr>
          <w:caps w:val="0"/>
          <w:sz w:val="18"/>
          <w:szCs w:val="20"/>
        </w:rPr>
        <w:t>Jawa</w:t>
      </w:r>
      <w:proofErr w:type="spellEnd"/>
      <w:r w:rsidRPr="00C84F10">
        <w:rPr>
          <w:caps w:val="0"/>
          <w:sz w:val="18"/>
          <w:szCs w:val="20"/>
        </w:rPr>
        <w:t xml:space="preserve"> Tengah,</w:t>
      </w:r>
      <w:r w:rsidRPr="00C84F10">
        <w:rPr>
          <w:caps w:val="0"/>
          <w:sz w:val="18"/>
          <w:szCs w:val="18"/>
        </w:rPr>
        <w:t xml:space="preserve"> </w:t>
      </w:r>
    </w:p>
    <w:p w:rsidR="006405F0" w:rsidRPr="00605F5F" w:rsidRDefault="006405F0" w:rsidP="006405F0">
      <w:pPr>
        <w:pStyle w:val="HeaderSurat"/>
        <w:rPr>
          <w:caps w:val="0"/>
          <w:sz w:val="20"/>
          <w:szCs w:val="20"/>
        </w:rPr>
      </w:pPr>
      <w:proofErr w:type="gramStart"/>
      <w:r w:rsidRPr="006405F0">
        <w:rPr>
          <w:caps w:val="0"/>
          <w:sz w:val="18"/>
          <w:szCs w:val="18"/>
        </w:rPr>
        <w:t>website</w:t>
      </w:r>
      <w:proofErr w:type="gramEnd"/>
      <w:r w:rsidRPr="006405F0">
        <w:rPr>
          <w:caps w:val="0"/>
          <w:sz w:val="18"/>
          <w:szCs w:val="18"/>
        </w:rPr>
        <w:t xml:space="preserve">: http://cepedak.com Email: layangdesa@cepedak.com </w:t>
      </w:r>
      <w:proofErr w:type="spellStart"/>
      <w:r w:rsidRPr="006405F0">
        <w:rPr>
          <w:caps w:val="0"/>
          <w:sz w:val="18"/>
          <w:szCs w:val="18"/>
        </w:rPr>
        <w:t>Kode</w:t>
      </w:r>
      <w:proofErr w:type="spellEnd"/>
      <w:r w:rsidRPr="006405F0">
        <w:rPr>
          <w:caps w:val="0"/>
          <w:sz w:val="18"/>
          <w:szCs w:val="18"/>
        </w:rPr>
        <w:t xml:space="preserve"> </w:t>
      </w:r>
      <w:proofErr w:type="spellStart"/>
      <w:r w:rsidRPr="006405F0">
        <w:rPr>
          <w:caps w:val="0"/>
          <w:sz w:val="18"/>
          <w:szCs w:val="18"/>
        </w:rPr>
        <w:t>Pos</w:t>
      </w:r>
      <w:proofErr w:type="spellEnd"/>
      <w:r w:rsidRPr="006405F0">
        <w:rPr>
          <w:caps w:val="0"/>
          <w:sz w:val="18"/>
          <w:szCs w:val="18"/>
        </w:rPr>
        <w:t>: 54261</w:t>
      </w:r>
    </w:p>
    <w:p w:rsidR="006405F0" w:rsidRPr="00713D1C" w:rsidRDefault="006405F0" w:rsidP="006405F0">
      <w:pPr>
        <w:pBdr>
          <w:bottom w:val="single" w:sz="36" w:space="1" w:color="auto"/>
        </w:pBdr>
        <w:spacing w:line="120" w:lineRule="auto"/>
        <w:jc w:val="center"/>
        <w:rPr>
          <w:rFonts w:ascii="Bookman Old Style" w:hAnsi="Bookman Old Style"/>
          <w:sz w:val="20"/>
          <w:szCs w:val="22"/>
        </w:rPr>
      </w:pPr>
    </w:p>
    <w:p w:rsidR="006405F0" w:rsidRPr="00782A11" w:rsidRDefault="006405F0" w:rsidP="006405F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</w:t>
      </w:r>
    </w:p>
    <w:p w:rsidR="00527D53" w:rsidRDefault="006405F0" w:rsidP="009E7879">
      <w:pPr>
        <w:spacing w:line="360" w:lineRule="auto"/>
        <w:jc w:val="center"/>
      </w:pPr>
      <w:r>
        <w:t>SURAT KEPUTUSAN KEPALA DESA CEPEDAK</w:t>
      </w:r>
      <w:bookmarkStart w:id="0" w:name="_GoBack"/>
      <w:bookmarkEnd w:id="0"/>
    </w:p>
    <w:p w:rsidR="006405F0" w:rsidRDefault="006405F0" w:rsidP="009E7879">
      <w:pPr>
        <w:spacing w:line="360" w:lineRule="auto"/>
        <w:jc w:val="center"/>
      </w:pPr>
      <w:proofErr w:type="gramStart"/>
      <w:r>
        <w:t>NOMOR :</w:t>
      </w:r>
      <w:proofErr w:type="gramEnd"/>
      <w:r>
        <w:t xml:space="preserve"> 411.4/26/2015</w:t>
      </w:r>
    </w:p>
    <w:p w:rsidR="006405F0" w:rsidRDefault="006405F0" w:rsidP="009E7879">
      <w:pPr>
        <w:spacing w:line="360" w:lineRule="auto"/>
        <w:jc w:val="center"/>
      </w:pPr>
      <w:r>
        <w:t>TENTANG</w:t>
      </w:r>
    </w:p>
    <w:p w:rsidR="006405F0" w:rsidRDefault="006405F0" w:rsidP="009E7879">
      <w:pPr>
        <w:spacing w:line="360" w:lineRule="auto"/>
        <w:jc w:val="center"/>
      </w:pPr>
      <w:r>
        <w:t>PENETAPAN TIM PENGGERAK</w:t>
      </w:r>
    </w:p>
    <w:p w:rsidR="006405F0" w:rsidRDefault="006405F0" w:rsidP="009E7879">
      <w:pPr>
        <w:spacing w:line="360" w:lineRule="auto"/>
        <w:jc w:val="center"/>
      </w:pPr>
      <w:r>
        <w:t>PEMBERDAYAAN KESEJAHTERAAN KELUARGA (PKK)</w:t>
      </w:r>
    </w:p>
    <w:p w:rsidR="006405F0" w:rsidRDefault="006405F0" w:rsidP="009E7879">
      <w:pPr>
        <w:spacing w:line="360" w:lineRule="auto"/>
        <w:jc w:val="center"/>
      </w:pPr>
      <w:r>
        <w:t>MASA BAKTI 2015-2020</w:t>
      </w:r>
    </w:p>
    <w:p w:rsidR="009E7879" w:rsidRPr="00542258" w:rsidRDefault="009E7879" w:rsidP="009E7879">
      <w:pPr>
        <w:spacing w:line="360" w:lineRule="auto"/>
        <w:jc w:val="center"/>
        <w:rPr>
          <w:sz w:val="16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"/>
        <w:gridCol w:w="426"/>
        <w:gridCol w:w="7371"/>
      </w:tblGrid>
      <w:tr w:rsidR="006405F0" w:rsidTr="00303217">
        <w:tc>
          <w:tcPr>
            <w:tcW w:w="1951" w:type="dxa"/>
          </w:tcPr>
          <w:p w:rsidR="006405F0" w:rsidRDefault="006405F0" w:rsidP="006405F0">
            <w:pPr>
              <w:spacing w:line="360" w:lineRule="auto"/>
            </w:pPr>
            <w:proofErr w:type="spellStart"/>
            <w:r>
              <w:t>Menimbang</w:t>
            </w:r>
            <w:proofErr w:type="spellEnd"/>
          </w:p>
        </w:tc>
        <w:tc>
          <w:tcPr>
            <w:tcW w:w="283" w:type="dxa"/>
          </w:tcPr>
          <w:p w:rsidR="006405F0" w:rsidRDefault="006405F0" w:rsidP="006405F0">
            <w:pPr>
              <w:spacing w:line="360" w:lineRule="auto"/>
            </w:pPr>
            <w:r>
              <w:t>:</w:t>
            </w:r>
          </w:p>
        </w:tc>
        <w:tc>
          <w:tcPr>
            <w:tcW w:w="426" w:type="dxa"/>
          </w:tcPr>
          <w:p w:rsidR="006405F0" w:rsidRDefault="006405F0" w:rsidP="006405F0">
            <w:pPr>
              <w:spacing w:line="360" w:lineRule="auto"/>
            </w:pPr>
            <w:r>
              <w:t>a.</w:t>
            </w:r>
          </w:p>
        </w:tc>
        <w:tc>
          <w:tcPr>
            <w:tcW w:w="7371" w:type="dxa"/>
          </w:tcPr>
          <w:p w:rsidR="006405F0" w:rsidRDefault="006405F0" w:rsidP="006405F0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pemberdayaan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ujung</w:t>
            </w:r>
            <w:proofErr w:type="spellEnd"/>
            <w:r>
              <w:t xml:space="preserve"> </w:t>
            </w:r>
            <w:proofErr w:type="spellStart"/>
            <w:r>
              <w:t>tombak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dipelihara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dikembangkan</w:t>
            </w:r>
            <w:proofErr w:type="spellEnd"/>
            <w:r>
              <w:t xml:space="preserve"> </w:t>
            </w:r>
            <w:proofErr w:type="spellStart"/>
            <w:r w:rsidR="00E358A0">
              <w:t>secara</w:t>
            </w:r>
            <w:proofErr w:type="spellEnd"/>
            <w:r w:rsidR="00E358A0">
              <w:t xml:space="preserve"> </w:t>
            </w:r>
            <w:proofErr w:type="spellStart"/>
            <w:r w:rsidR="00E358A0">
              <w:t>keseimbangan</w:t>
            </w:r>
            <w:proofErr w:type="spellEnd"/>
          </w:p>
        </w:tc>
      </w:tr>
      <w:tr w:rsidR="006405F0" w:rsidTr="00303217">
        <w:tc>
          <w:tcPr>
            <w:tcW w:w="1951" w:type="dxa"/>
          </w:tcPr>
          <w:p w:rsidR="006405F0" w:rsidRDefault="006405F0" w:rsidP="006405F0">
            <w:pPr>
              <w:spacing w:line="360" w:lineRule="auto"/>
            </w:pPr>
          </w:p>
        </w:tc>
        <w:tc>
          <w:tcPr>
            <w:tcW w:w="283" w:type="dxa"/>
          </w:tcPr>
          <w:p w:rsidR="006405F0" w:rsidRDefault="006405F0" w:rsidP="006405F0">
            <w:pPr>
              <w:spacing w:line="360" w:lineRule="auto"/>
            </w:pPr>
          </w:p>
        </w:tc>
        <w:tc>
          <w:tcPr>
            <w:tcW w:w="426" w:type="dxa"/>
          </w:tcPr>
          <w:p w:rsidR="006405F0" w:rsidRDefault="00E358A0" w:rsidP="006405F0">
            <w:pPr>
              <w:spacing w:line="360" w:lineRule="auto"/>
            </w:pPr>
            <w:r>
              <w:t>b.</w:t>
            </w:r>
          </w:p>
        </w:tc>
        <w:tc>
          <w:tcPr>
            <w:tcW w:w="7371" w:type="dxa"/>
          </w:tcPr>
          <w:p w:rsidR="00E358A0" w:rsidRDefault="00E358A0" w:rsidP="006405F0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berakhirnya</w:t>
            </w:r>
            <w:proofErr w:type="spellEnd"/>
            <w:r>
              <w:t xml:space="preserve"> </w:t>
            </w:r>
            <w:proofErr w:type="spellStart"/>
            <w:r>
              <w:t>kepengurusan</w:t>
            </w:r>
            <w:proofErr w:type="spellEnd"/>
            <w:r>
              <w:t xml:space="preserve"> Tim </w:t>
            </w:r>
            <w:proofErr w:type="spellStart"/>
            <w:r>
              <w:t>Penggerak</w:t>
            </w:r>
            <w:proofErr w:type="spellEnd"/>
            <w:r>
              <w:t xml:space="preserve"> PKK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  <w:r>
              <w:t xml:space="preserve">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bakti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2006-2012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Tim </w:t>
            </w:r>
            <w:proofErr w:type="spellStart"/>
            <w:r>
              <w:t>Penggerak</w:t>
            </w:r>
            <w:proofErr w:type="spellEnd"/>
            <w:r>
              <w:t xml:space="preserve"> PKK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Bakti</w:t>
            </w:r>
            <w:proofErr w:type="spellEnd"/>
            <w:r>
              <w:t xml:space="preserve"> 2015-2020</w:t>
            </w:r>
          </w:p>
        </w:tc>
      </w:tr>
      <w:tr w:rsidR="006405F0" w:rsidTr="00303217">
        <w:tc>
          <w:tcPr>
            <w:tcW w:w="1951" w:type="dxa"/>
          </w:tcPr>
          <w:p w:rsidR="006405F0" w:rsidRDefault="006405F0" w:rsidP="006405F0">
            <w:pPr>
              <w:spacing w:line="360" w:lineRule="auto"/>
            </w:pPr>
          </w:p>
        </w:tc>
        <w:tc>
          <w:tcPr>
            <w:tcW w:w="283" w:type="dxa"/>
          </w:tcPr>
          <w:p w:rsidR="006405F0" w:rsidRDefault="006405F0" w:rsidP="006405F0">
            <w:pPr>
              <w:spacing w:line="360" w:lineRule="auto"/>
            </w:pPr>
          </w:p>
        </w:tc>
        <w:tc>
          <w:tcPr>
            <w:tcW w:w="426" w:type="dxa"/>
          </w:tcPr>
          <w:p w:rsidR="006405F0" w:rsidRDefault="00E358A0" w:rsidP="006405F0">
            <w:pPr>
              <w:spacing w:line="360" w:lineRule="auto"/>
            </w:pPr>
            <w:r>
              <w:t>c.</w:t>
            </w:r>
          </w:p>
        </w:tc>
        <w:tc>
          <w:tcPr>
            <w:tcW w:w="7371" w:type="dxa"/>
          </w:tcPr>
          <w:p w:rsidR="006405F0" w:rsidRDefault="00E358A0" w:rsidP="006405F0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pertimbangan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huuruf</w:t>
            </w:r>
            <w:proofErr w:type="spellEnd"/>
            <w:r>
              <w:t xml:space="preserve"> b,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</w:p>
        </w:tc>
      </w:tr>
      <w:tr w:rsidR="006405F0" w:rsidTr="00303217">
        <w:tc>
          <w:tcPr>
            <w:tcW w:w="1951" w:type="dxa"/>
          </w:tcPr>
          <w:p w:rsidR="006405F0" w:rsidRDefault="00E358A0" w:rsidP="006405F0">
            <w:pPr>
              <w:spacing w:line="360" w:lineRule="auto"/>
            </w:pPr>
            <w:proofErr w:type="spellStart"/>
            <w:r>
              <w:t>Mengingat</w:t>
            </w:r>
            <w:proofErr w:type="spellEnd"/>
          </w:p>
        </w:tc>
        <w:tc>
          <w:tcPr>
            <w:tcW w:w="283" w:type="dxa"/>
          </w:tcPr>
          <w:p w:rsidR="006405F0" w:rsidRDefault="00E358A0" w:rsidP="006405F0">
            <w:pPr>
              <w:spacing w:line="360" w:lineRule="auto"/>
            </w:pPr>
            <w:r>
              <w:t>:</w:t>
            </w:r>
          </w:p>
        </w:tc>
        <w:tc>
          <w:tcPr>
            <w:tcW w:w="426" w:type="dxa"/>
          </w:tcPr>
          <w:p w:rsidR="006405F0" w:rsidRDefault="00E358A0" w:rsidP="006405F0">
            <w:pPr>
              <w:spacing w:line="360" w:lineRule="auto"/>
            </w:pPr>
            <w:r>
              <w:t>1.</w:t>
            </w:r>
          </w:p>
        </w:tc>
        <w:tc>
          <w:tcPr>
            <w:tcW w:w="7371" w:type="dxa"/>
          </w:tcPr>
          <w:p w:rsidR="00E358A0" w:rsidRDefault="00E358A0" w:rsidP="006405F0">
            <w:pPr>
              <w:spacing w:line="360" w:lineRule="auto"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No. 22 </w:t>
            </w:r>
            <w:proofErr w:type="spellStart"/>
            <w:r>
              <w:t>Tahun</w:t>
            </w:r>
            <w:proofErr w:type="spellEnd"/>
            <w:r>
              <w:t xml:space="preserve"> 1999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(</w:t>
            </w:r>
            <w:proofErr w:type="spellStart"/>
            <w:r>
              <w:t>Lembaga</w:t>
            </w:r>
            <w:proofErr w:type="spellEnd"/>
            <w:r>
              <w:t xml:space="preserve"> Negara </w:t>
            </w:r>
            <w:proofErr w:type="spellStart"/>
            <w:r>
              <w:t>Tahun</w:t>
            </w:r>
            <w:proofErr w:type="spellEnd"/>
            <w:r>
              <w:t xml:space="preserve"> 1999 </w:t>
            </w:r>
            <w:proofErr w:type="spellStart"/>
            <w:r>
              <w:t>Nomor</w:t>
            </w:r>
            <w:proofErr w:type="spellEnd"/>
            <w:r>
              <w:t xml:space="preserve"> 60,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Lembaran</w:t>
            </w:r>
            <w:proofErr w:type="spellEnd"/>
            <w:r>
              <w:t xml:space="preserve"> Negara 3839);</w:t>
            </w:r>
          </w:p>
        </w:tc>
      </w:tr>
      <w:tr w:rsidR="00E358A0" w:rsidTr="00303217">
        <w:tc>
          <w:tcPr>
            <w:tcW w:w="1951" w:type="dxa"/>
          </w:tcPr>
          <w:p w:rsidR="00E358A0" w:rsidRDefault="00E358A0" w:rsidP="006405F0">
            <w:pPr>
              <w:spacing w:line="360" w:lineRule="auto"/>
            </w:pPr>
          </w:p>
        </w:tc>
        <w:tc>
          <w:tcPr>
            <w:tcW w:w="283" w:type="dxa"/>
          </w:tcPr>
          <w:p w:rsidR="00E358A0" w:rsidRDefault="00E358A0" w:rsidP="006405F0">
            <w:pPr>
              <w:spacing w:line="360" w:lineRule="auto"/>
            </w:pPr>
          </w:p>
        </w:tc>
        <w:tc>
          <w:tcPr>
            <w:tcW w:w="426" w:type="dxa"/>
          </w:tcPr>
          <w:p w:rsidR="00E358A0" w:rsidRDefault="00E358A0" w:rsidP="006405F0">
            <w:pPr>
              <w:spacing w:line="360" w:lineRule="auto"/>
            </w:pPr>
            <w:r>
              <w:t>2.</w:t>
            </w:r>
          </w:p>
        </w:tc>
        <w:tc>
          <w:tcPr>
            <w:tcW w:w="7371" w:type="dxa"/>
          </w:tcPr>
          <w:p w:rsidR="00E358A0" w:rsidRDefault="00E358A0" w:rsidP="006405F0">
            <w:pPr>
              <w:spacing w:line="360" w:lineRule="auto"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49 </w:t>
            </w:r>
            <w:proofErr w:type="spellStart"/>
            <w:r>
              <w:t>Tahun</w:t>
            </w:r>
            <w:proofErr w:type="spellEnd"/>
            <w:r>
              <w:t xml:space="preserve"> 2001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Penataan</w:t>
            </w:r>
            <w:proofErr w:type="spellEnd"/>
            <w:r>
              <w:t xml:space="preserve"> </w:t>
            </w:r>
            <w:proofErr w:type="spellStart"/>
            <w:r>
              <w:t>Lembaga</w:t>
            </w:r>
            <w:proofErr w:type="spellEnd"/>
            <w:r>
              <w:t xml:space="preserve"> </w:t>
            </w:r>
            <w:proofErr w:type="spellStart"/>
            <w:r>
              <w:t>Ketahanan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Sebutan</w:t>
            </w:r>
            <w:proofErr w:type="spellEnd"/>
            <w:r>
              <w:t xml:space="preserve"> Lain</w:t>
            </w:r>
            <w:r w:rsidR="00C84F10">
              <w:t>;</w:t>
            </w:r>
          </w:p>
        </w:tc>
      </w:tr>
      <w:tr w:rsidR="00E358A0" w:rsidTr="00303217">
        <w:tc>
          <w:tcPr>
            <w:tcW w:w="1951" w:type="dxa"/>
          </w:tcPr>
          <w:p w:rsidR="00E358A0" w:rsidRDefault="00E358A0" w:rsidP="006405F0">
            <w:pPr>
              <w:spacing w:line="360" w:lineRule="auto"/>
            </w:pPr>
          </w:p>
        </w:tc>
        <w:tc>
          <w:tcPr>
            <w:tcW w:w="283" w:type="dxa"/>
          </w:tcPr>
          <w:p w:rsidR="00E358A0" w:rsidRDefault="00E358A0" w:rsidP="006405F0">
            <w:pPr>
              <w:spacing w:line="360" w:lineRule="auto"/>
            </w:pPr>
          </w:p>
        </w:tc>
        <w:tc>
          <w:tcPr>
            <w:tcW w:w="426" w:type="dxa"/>
          </w:tcPr>
          <w:p w:rsidR="00E358A0" w:rsidRDefault="00E358A0" w:rsidP="006405F0">
            <w:pPr>
              <w:spacing w:line="360" w:lineRule="auto"/>
            </w:pPr>
            <w:r>
              <w:t>3.</w:t>
            </w:r>
          </w:p>
        </w:tc>
        <w:tc>
          <w:tcPr>
            <w:tcW w:w="7371" w:type="dxa"/>
          </w:tcPr>
          <w:p w:rsidR="009E7879" w:rsidRDefault="00E358A0" w:rsidP="006405F0">
            <w:pPr>
              <w:spacing w:line="360" w:lineRule="auto"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Otonomi</w:t>
            </w:r>
            <w:proofErr w:type="spellEnd"/>
            <w:r>
              <w:t xml:space="preserve"> Daerah </w:t>
            </w:r>
            <w:proofErr w:type="spellStart"/>
            <w:r>
              <w:t>Nomor</w:t>
            </w:r>
            <w:proofErr w:type="spellEnd"/>
            <w:r>
              <w:t xml:space="preserve"> 53 </w:t>
            </w:r>
            <w:proofErr w:type="spellStart"/>
            <w:r>
              <w:t>Tahun</w:t>
            </w:r>
            <w:proofErr w:type="spellEnd"/>
            <w:r>
              <w:t xml:space="preserve"> 2000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Pemberdayaan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Kesejahteraan</w:t>
            </w:r>
            <w:proofErr w:type="spellEnd"/>
            <w:r w:rsidR="00102005">
              <w:t>.</w:t>
            </w:r>
            <w:r>
              <w:t xml:space="preserve"> </w:t>
            </w:r>
          </w:p>
        </w:tc>
      </w:tr>
      <w:tr w:rsidR="00E358A0" w:rsidTr="00303217">
        <w:tc>
          <w:tcPr>
            <w:tcW w:w="1951" w:type="dxa"/>
          </w:tcPr>
          <w:p w:rsidR="00E358A0" w:rsidRDefault="00E358A0" w:rsidP="006405F0">
            <w:pPr>
              <w:spacing w:line="360" w:lineRule="auto"/>
            </w:pPr>
            <w:proofErr w:type="spellStart"/>
            <w:r>
              <w:t>Memperhatikan</w:t>
            </w:r>
            <w:proofErr w:type="spellEnd"/>
          </w:p>
        </w:tc>
        <w:tc>
          <w:tcPr>
            <w:tcW w:w="283" w:type="dxa"/>
          </w:tcPr>
          <w:p w:rsidR="00E358A0" w:rsidRDefault="00E358A0" w:rsidP="006405F0">
            <w:pPr>
              <w:spacing w:line="360" w:lineRule="auto"/>
            </w:pPr>
            <w:r>
              <w:t>:</w:t>
            </w:r>
          </w:p>
        </w:tc>
        <w:tc>
          <w:tcPr>
            <w:tcW w:w="7797" w:type="dxa"/>
            <w:gridSpan w:val="2"/>
          </w:tcPr>
          <w:p w:rsidR="009E7879" w:rsidRDefault="00E358A0" w:rsidP="006405F0">
            <w:pPr>
              <w:spacing w:line="360" w:lineRule="auto"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Tim </w:t>
            </w:r>
            <w:proofErr w:type="spellStart"/>
            <w:r>
              <w:t>Penggerak</w:t>
            </w:r>
            <w:proofErr w:type="spellEnd"/>
            <w:r>
              <w:t xml:space="preserve"> PKK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  <w:r>
              <w:t xml:space="preserve"> : SKR/</w:t>
            </w:r>
            <w:proofErr w:type="spellStart"/>
            <w:r>
              <w:t>PKK.Desa</w:t>
            </w:r>
            <w:proofErr w:type="spellEnd"/>
            <w:r>
              <w:t xml:space="preserve">/02/X/2015 </w:t>
            </w:r>
            <w:proofErr w:type="spellStart"/>
            <w:r w:rsidR="009E7879">
              <w:t>Tanggal</w:t>
            </w:r>
            <w:proofErr w:type="spellEnd"/>
            <w:r w:rsidR="009E7879">
              <w:t xml:space="preserve"> 5 </w:t>
            </w:r>
            <w:proofErr w:type="spellStart"/>
            <w:r w:rsidR="009E7879">
              <w:t>Oktober</w:t>
            </w:r>
            <w:proofErr w:type="spellEnd"/>
            <w:r w:rsidR="009E7879">
              <w:t xml:space="preserve"> 2015 </w:t>
            </w:r>
            <w:proofErr w:type="spellStart"/>
            <w:r w:rsidR="009E7879">
              <w:t>Perihal</w:t>
            </w:r>
            <w:proofErr w:type="spellEnd"/>
            <w:r w:rsidR="009E7879">
              <w:t xml:space="preserve"> </w:t>
            </w:r>
            <w:proofErr w:type="spellStart"/>
            <w:r w:rsidR="009E7879">
              <w:t>Permohonan</w:t>
            </w:r>
            <w:proofErr w:type="spellEnd"/>
            <w:r w:rsidR="009E7879">
              <w:t xml:space="preserve"> </w:t>
            </w:r>
            <w:proofErr w:type="spellStart"/>
            <w:r w:rsidR="009E7879">
              <w:t>Penetapan</w:t>
            </w:r>
            <w:proofErr w:type="spellEnd"/>
            <w:r w:rsidR="009E7879">
              <w:t xml:space="preserve"> </w:t>
            </w:r>
            <w:proofErr w:type="spellStart"/>
            <w:r w:rsidR="009E7879">
              <w:t>Kepengurusan</w:t>
            </w:r>
            <w:proofErr w:type="spellEnd"/>
            <w:r w:rsidR="009E7879">
              <w:t xml:space="preserve"> Tim </w:t>
            </w:r>
            <w:proofErr w:type="spellStart"/>
            <w:r w:rsidR="009E7879">
              <w:t>Penggerak</w:t>
            </w:r>
            <w:proofErr w:type="spellEnd"/>
            <w:r w:rsidR="009E7879">
              <w:t xml:space="preserve"> PKK </w:t>
            </w:r>
            <w:proofErr w:type="spellStart"/>
            <w:r w:rsidR="009E7879">
              <w:t>Desa</w:t>
            </w:r>
            <w:proofErr w:type="spellEnd"/>
            <w:r w:rsidR="009E7879">
              <w:t xml:space="preserve"> </w:t>
            </w:r>
            <w:proofErr w:type="spellStart"/>
            <w:r w:rsidR="009E7879">
              <w:t>Cepedak</w:t>
            </w:r>
            <w:proofErr w:type="spellEnd"/>
            <w:r w:rsidR="009E7879">
              <w:t xml:space="preserve"> </w:t>
            </w:r>
            <w:proofErr w:type="spellStart"/>
            <w:r w:rsidR="009E7879">
              <w:t>Masa</w:t>
            </w:r>
            <w:proofErr w:type="spellEnd"/>
            <w:r w:rsidR="009E7879">
              <w:t xml:space="preserve"> Bhakti 2015-2020</w:t>
            </w:r>
          </w:p>
        </w:tc>
      </w:tr>
      <w:tr w:rsidR="00E358A0" w:rsidTr="00303217">
        <w:tc>
          <w:tcPr>
            <w:tcW w:w="1951" w:type="dxa"/>
          </w:tcPr>
          <w:p w:rsidR="00E358A0" w:rsidRDefault="009E7879" w:rsidP="006405F0">
            <w:pPr>
              <w:spacing w:line="360" w:lineRule="auto"/>
            </w:pPr>
            <w:proofErr w:type="spellStart"/>
            <w:r>
              <w:t>Menetapkan</w:t>
            </w:r>
            <w:proofErr w:type="spellEnd"/>
          </w:p>
        </w:tc>
        <w:tc>
          <w:tcPr>
            <w:tcW w:w="283" w:type="dxa"/>
          </w:tcPr>
          <w:p w:rsidR="00E358A0" w:rsidRDefault="009E7879" w:rsidP="006405F0">
            <w:pPr>
              <w:spacing w:line="360" w:lineRule="auto"/>
            </w:pPr>
            <w:r>
              <w:t>:</w:t>
            </w:r>
          </w:p>
        </w:tc>
        <w:tc>
          <w:tcPr>
            <w:tcW w:w="7797" w:type="dxa"/>
            <w:gridSpan w:val="2"/>
          </w:tcPr>
          <w:p w:rsidR="00E358A0" w:rsidRDefault="009E7879" w:rsidP="009E7879">
            <w:pPr>
              <w:spacing w:line="276" w:lineRule="auto"/>
              <w:jc w:val="both"/>
            </w:pPr>
            <w:r>
              <w:t>KEPUTUSAN KEPALA DESA CEPEDAK TENTANG PENETAPAN KEPENGURUSAN TIM PENGGERAK PEMBERDAYAAN DAN KESEJAHTERAAN KELUARGA (PKK) DESA CEPEDAK MASA BHAKTI 2015-2020</w:t>
            </w:r>
          </w:p>
          <w:p w:rsidR="009E7879" w:rsidRDefault="009E7879" w:rsidP="009E7879">
            <w:pPr>
              <w:spacing w:line="276" w:lineRule="auto"/>
              <w:jc w:val="both"/>
            </w:pPr>
          </w:p>
        </w:tc>
      </w:tr>
      <w:tr w:rsidR="009E7879" w:rsidTr="00303217">
        <w:tc>
          <w:tcPr>
            <w:tcW w:w="1951" w:type="dxa"/>
          </w:tcPr>
          <w:p w:rsidR="009E7879" w:rsidRDefault="009E7879" w:rsidP="006405F0">
            <w:pPr>
              <w:spacing w:line="360" w:lineRule="auto"/>
            </w:pPr>
            <w:r>
              <w:t>PERTAMA</w:t>
            </w:r>
          </w:p>
        </w:tc>
        <w:tc>
          <w:tcPr>
            <w:tcW w:w="283" w:type="dxa"/>
          </w:tcPr>
          <w:p w:rsidR="009E7879" w:rsidRDefault="009E7879" w:rsidP="006405F0">
            <w:pPr>
              <w:spacing w:line="360" w:lineRule="auto"/>
            </w:pPr>
            <w:r>
              <w:t>:</w:t>
            </w:r>
          </w:p>
        </w:tc>
        <w:tc>
          <w:tcPr>
            <w:tcW w:w="7797" w:type="dxa"/>
            <w:gridSpan w:val="2"/>
          </w:tcPr>
          <w:p w:rsidR="009E7879" w:rsidRDefault="009E7879" w:rsidP="006405F0">
            <w:pPr>
              <w:spacing w:line="360" w:lineRule="auto"/>
              <w:jc w:val="both"/>
            </w:pP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Kepengurusan</w:t>
            </w:r>
            <w:proofErr w:type="spellEnd"/>
            <w:r>
              <w:t xml:space="preserve"> Tim </w:t>
            </w:r>
            <w:proofErr w:type="spellStart"/>
            <w:r>
              <w:t>Penggerak</w:t>
            </w:r>
            <w:proofErr w:type="spellEnd"/>
            <w:r>
              <w:t xml:space="preserve"> PKK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  <w:r>
              <w:t xml:space="preserve">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bakti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2015-2020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tercantum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</w:p>
        </w:tc>
      </w:tr>
      <w:tr w:rsidR="009E7879" w:rsidTr="00303217">
        <w:tc>
          <w:tcPr>
            <w:tcW w:w="1951" w:type="dxa"/>
          </w:tcPr>
          <w:p w:rsidR="009E7879" w:rsidRDefault="009E7879" w:rsidP="006405F0">
            <w:pPr>
              <w:spacing w:line="360" w:lineRule="auto"/>
            </w:pPr>
            <w:r>
              <w:t>KEDUA</w:t>
            </w:r>
          </w:p>
        </w:tc>
        <w:tc>
          <w:tcPr>
            <w:tcW w:w="283" w:type="dxa"/>
          </w:tcPr>
          <w:p w:rsidR="009E7879" w:rsidRDefault="009E7879" w:rsidP="006405F0">
            <w:pPr>
              <w:spacing w:line="360" w:lineRule="auto"/>
            </w:pPr>
            <w:r>
              <w:t>:</w:t>
            </w:r>
          </w:p>
        </w:tc>
        <w:tc>
          <w:tcPr>
            <w:tcW w:w="7797" w:type="dxa"/>
            <w:gridSpan w:val="2"/>
          </w:tcPr>
          <w:p w:rsidR="009E7879" w:rsidRDefault="009E7879" w:rsidP="009E7879">
            <w:pPr>
              <w:spacing w:line="360" w:lineRule="auto"/>
              <w:jc w:val="both"/>
            </w:pPr>
            <w:r>
              <w:t xml:space="preserve">Tim </w:t>
            </w:r>
            <w:proofErr w:type="spellStart"/>
            <w:r>
              <w:t>Penggerak</w:t>
            </w:r>
            <w:proofErr w:type="spellEnd"/>
            <w:r>
              <w:t xml:space="preserve"> </w:t>
            </w:r>
            <w:proofErr w:type="spellStart"/>
            <w:r>
              <w:t>Pemberdayaan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(PKK)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diktum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tugasnya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  <w:r>
              <w:t xml:space="preserve">, </w:t>
            </w:r>
            <w:proofErr w:type="spellStart"/>
            <w:r>
              <w:t>selaku</w:t>
            </w:r>
            <w:proofErr w:type="spellEnd"/>
            <w:r>
              <w:t xml:space="preserve"> Pembina PKK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</w:p>
        </w:tc>
      </w:tr>
      <w:tr w:rsidR="009E7879" w:rsidTr="00303217">
        <w:tc>
          <w:tcPr>
            <w:tcW w:w="1951" w:type="dxa"/>
          </w:tcPr>
          <w:p w:rsidR="009E7879" w:rsidRDefault="009E7879" w:rsidP="006405F0">
            <w:pPr>
              <w:spacing w:line="360" w:lineRule="auto"/>
            </w:pPr>
            <w:r>
              <w:t>KETIGA</w:t>
            </w:r>
          </w:p>
        </w:tc>
        <w:tc>
          <w:tcPr>
            <w:tcW w:w="283" w:type="dxa"/>
          </w:tcPr>
          <w:p w:rsidR="009E7879" w:rsidRDefault="009E7879" w:rsidP="006405F0">
            <w:pPr>
              <w:spacing w:line="360" w:lineRule="auto"/>
            </w:pPr>
            <w:r>
              <w:t>:</w:t>
            </w:r>
          </w:p>
        </w:tc>
        <w:tc>
          <w:tcPr>
            <w:tcW w:w="7797" w:type="dxa"/>
            <w:gridSpan w:val="2"/>
          </w:tcPr>
          <w:p w:rsidR="009E7879" w:rsidRDefault="009E7879" w:rsidP="009E7879">
            <w:pPr>
              <w:spacing w:line="360" w:lineRule="auto"/>
              <w:jc w:val="both"/>
            </w:pPr>
            <w:proofErr w:type="spellStart"/>
            <w:r>
              <w:t>Segala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akibat</w:t>
            </w:r>
            <w:proofErr w:type="spellEnd"/>
            <w:r>
              <w:t xml:space="preserve"> </w:t>
            </w:r>
            <w:proofErr w:type="spellStart"/>
            <w:r>
              <w:t>ditetapkannya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dibebankan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Tim Pembina PKK </w:t>
            </w:r>
            <w:proofErr w:type="spellStart"/>
            <w:r w:rsidR="00FC6F0B">
              <w:t>Desa</w:t>
            </w:r>
            <w:proofErr w:type="spellEnd"/>
            <w:r w:rsidR="00FC6F0B">
              <w:t xml:space="preserve"> </w:t>
            </w:r>
            <w:proofErr w:type="spellStart"/>
            <w:r w:rsidR="00FC6F0B">
              <w:t>Cepedak</w:t>
            </w:r>
            <w:proofErr w:type="spellEnd"/>
            <w:r w:rsidR="00FC6F0B">
              <w:t xml:space="preserve"> </w:t>
            </w:r>
            <w:proofErr w:type="spellStart"/>
            <w:r w:rsidR="00FC6F0B">
              <w:t>dan</w:t>
            </w:r>
            <w:proofErr w:type="spellEnd"/>
            <w:r w:rsidR="00FC6F0B">
              <w:t xml:space="preserve"> </w:t>
            </w:r>
            <w:proofErr w:type="spellStart"/>
            <w:r w:rsidR="00FC6F0B">
              <w:t>biaya</w:t>
            </w:r>
            <w:proofErr w:type="spellEnd"/>
            <w:r w:rsidR="00FC6F0B">
              <w:t xml:space="preserve"> </w:t>
            </w:r>
            <w:proofErr w:type="spellStart"/>
            <w:r w:rsidR="00FC6F0B">
              <w:t>swadaya</w:t>
            </w:r>
            <w:proofErr w:type="spellEnd"/>
          </w:p>
        </w:tc>
      </w:tr>
      <w:tr w:rsidR="009E7879" w:rsidTr="00303217">
        <w:tc>
          <w:tcPr>
            <w:tcW w:w="1951" w:type="dxa"/>
          </w:tcPr>
          <w:p w:rsidR="009E7879" w:rsidRDefault="00FC6F0B" w:rsidP="006405F0">
            <w:pPr>
              <w:spacing w:line="360" w:lineRule="auto"/>
            </w:pPr>
            <w:r>
              <w:lastRenderedPageBreak/>
              <w:t>KEEMPAT</w:t>
            </w:r>
          </w:p>
        </w:tc>
        <w:tc>
          <w:tcPr>
            <w:tcW w:w="283" w:type="dxa"/>
          </w:tcPr>
          <w:p w:rsidR="009E7879" w:rsidRDefault="00FC6F0B" w:rsidP="006405F0">
            <w:pPr>
              <w:spacing w:line="360" w:lineRule="auto"/>
            </w:pPr>
            <w:r>
              <w:t>:</w:t>
            </w:r>
          </w:p>
        </w:tc>
        <w:tc>
          <w:tcPr>
            <w:tcW w:w="7797" w:type="dxa"/>
            <w:gridSpan w:val="2"/>
          </w:tcPr>
          <w:p w:rsidR="009E7879" w:rsidRDefault="00FC6F0B" w:rsidP="009E7879">
            <w:pPr>
              <w:spacing w:line="360" w:lineRule="auto"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penetapan</w:t>
            </w:r>
            <w:proofErr w:type="spellEnd"/>
          </w:p>
        </w:tc>
      </w:tr>
    </w:tbl>
    <w:p w:rsidR="006405F0" w:rsidRDefault="006405F0" w:rsidP="00303217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25"/>
        <w:gridCol w:w="396"/>
        <w:gridCol w:w="3957"/>
        <w:gridCol w:w="1623"/>
        <w:gridCol w:w="283"/>
        <w:gridCol w:w="2205"/>
      </w:tblGrid>
      <w:tr w:rsidR="00FC6F0B" w:rsidTr="00303217">
        <w:tc>
          <w:tcPr>
            <w:tcW w:w="1242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4678" w:type="dxa"/>
            <w:gridSpan w:val="3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1623" w:type="dxa"/>
          </w:tcPr>
          <w:p w:rsidR="00FC6F0B" w:rsidRDefault="00FC6F0B" w:rsidP="00FC6F0B">
            <w:pPr>
              <w:spacing w:line="360" w:lineRule="auto"/>
            </w:pPr>
            <w:proofErr w:type="spellStart"/>
            <w:r>
              <w:t>Ditetapkan</w:t>
            </w:r>
            <w:proofErr w:type="spellEnd"/>
            <w:r>
              <w:t xml:space="preserve"> di</w:t>
            </w:r>
          </w:p>
        </w:tc>
        <w:tc>
          <w:tcPr>
            <w:tcW w:w="283" w:type="dxa"/>
          </w:tcPr>
          <w:p w:rsidR="00FC6F0B" w:rsidRDefault="00FC6F0B" w:rsidP="00FC6F0B">
            <w:pPr>
              <w:spacing w:line="360" w:lineRule="auto"/>
            </w:pPr>
            <w:r>
              <w:t>:</w:t>
            </w:r>
          </w:p>
        </w:tc>
        <w:tc>
          <w:tcPr>
            <w:tcW w:w="2205" w:type="dxa"/>
          </w:tcPr>
          <w:p w:rsidR="00FC6F0B" w:rsidRDefault="00FC6F0B" w:rsidP="00FC6F0B">
            <w:pPr>
              <w:spacing w:line="360" w:lineRule="auto"/>
            </w:pPr>
            <w:proofErr w:type="spellStart"/>
            <w:r>
              <w:t>Cepedak</w:t>
            </w:r>
            <w:proofErr w:type="spellEnd"/>
          </w:p>
        </w:tc>
      </w:tr>
      <w:tr w:rsidR="00FC6F0B" w:rsidTr="00303217">
        <w:tc>
          <w:tcPr>
            <w:tcW w:w="1242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4678" w:type="dxa"/>
            <w:gridSpan w:val="3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1623" w:type="dxa"/>
          </w:tcPr>
          <w:p w:rsidR="00FC6F0B" w:rsidRDefault="00FC6F0B" w:rsidP="00FC6F0B">
            <w:pPr>
              <w:spacing w:line="360" w:lineRule="auto"/>
            </w:pP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</w:p>
        </w:tc>
        <w:tc>
          <w:tcPr>
            <w:tcW w:w="283" w:type="dxa"/>
          </w:tcPr>
          <w:p w:rsidR="00FC6F0B" w:rsidRDefault="00FC6F0B" w:rsidP="00FC6F0B">
            <w:pPr>
              <w:spacing w:line="360" w:lineRule="auto"/>
            </w:pPr>
            <w:r>
              <w:t>:</w:t>
            </w:r>
          </w:p>
        </w:tc>
        <w:tc>
          <w:tcPr>
            <w:tcW w:w="2205" w:type="dxa"/>
          </w:tcPr>
          <w:p w:rsidR="00FC6F0B" w:rsidRDefault="00FC6F0B" w:rsidP="00FC6F0B">
            <w:pPr>
              <w:spacing w:line="360" w:lineRule="auto"/>
            </w:pPr>
            <w:r>
              <w:t xml:space="preserve">10 </w:t>
            </w:r>
            <w:proofErr w:type="spellStart"/>
            <w:r>
              <w:t>Oktober</w:t>
            </w:r>
            <w:proofErr w:type="spellEnd"/>
            <w:r>
              <w:t xml:space="preserve"> 2015</w:t>
            </w:r>
          </w:p>
        </w:tc>
      </w:tr>
      <w:tr w:rsidR="00FC6F0B" w:rsidTr="00303217">
        <w:tc>
          <w:tcPr>
            <w:tcW w:w="1242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4678" w:type="dxa"/>
            <w:gridSpan w:val="3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4111" w:type="dxa"/>
            <w:gridSpan w:val="3"/>
          </w:tcPr>
          <w:p w:rsidR="00FC6F0B" w:rsidRDefault="00FC6F0B" w:rsidP="00FC6F0B">
            <w:pPr>
              <w:spacing w:line="276" w:lineRule="auto"/>
              <w:jc w:val="center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</w:p>
        </w:tc>
      </w:tr>
      <w:tr w:rsidR="00FC6F0B" w:rsidTr="00303217">
        <w:tc>
          <w:tcPr>
            <w:tcW w:w="1242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4678" w:type="dxa"/>
            <w:gridSpan w:val="3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4111" w:type="dxa"/>
            <w:gridSpan w:val="3"/>
          </w:tcPr>
          <w:p w:rsidR="00FC6F0B" w:rsidRDefault="00FC6F0B" w:rsidP="00FC6F0B">
            <w:pPr>
              <w:spacing w:line="276" w:lineRule="auto"/>
              <w:jc w:val="center"/>
            </w:pPr>
          </w:p>
          <w:p w:rsidR="00FC6F0B" w:rsidRDefault="00FC6F0B" w:rsidP="00FC6F0B">
            <w:pPr>
              <w:spacing w:line="276" w:lineRule="auto"/>
              <w:jc w:val="center"/>
            </w:pPr>
          </w:p>
          <w:p w:rsidR="00FC6F0B" w:rsidRDefault="00FC6F0B" w:rsidP="00FC6F0B">
            <w:pPr>
              <w:spacing w:line="276" w:lineRule="auto"/>
              <w:jc w:val="center"/>
            </w:pPr>
          </w:p>
          <w:p w:rsidR="00FC6F0B" w:rsidRDefault="00FC6F0B" w:rsidP="00FC6F0B">
            <w:pPr>
              <w:spacing w:line="276" w:lineRule="auto"/>
              <w:jc w:val="center"/>
            </w:pPr>
          </w:p>
          <w:p w:rsidR="00FC6F0B" w:rsidRPr="00FC6F0B" w:rsidRDefault="00FC6F0B" w:rsidP="00FC6F0B">
            <w:pPr>
              <w:spacing w:line="276" w:lineRule="auto"/>
              <w:jc w:val="center"/>
              <w:rPr>
                <w:b/>
              </w:rPr>
            </w:pPr>
            <w:r w:rsidRPr="00FC6F0B">
              <w:rPr>
                <w:b/>
              </w:rPr>
              <w:t>TATAS SUDIROHANDOJO</w:t>
            </w:r>
          </w:p>
        </w:tc>
      </w:tr>
      <w:tr w:rsidR="00FC6F0B" w:rsidTr="00303217">
        <w:tc>
          <w:tcPr>
            <w:tcW w:w="10031" w:type="dxa"/>
            <w:gridSpan w:val="7"/>
          </w:tcPr>
          <w:p w:rsidR="00FC6F0B" w:rsidRDefault="00FC6F0B" w:rsidP="00FC6F0B">
            <w:pPr>
              <w:spacing w:line="276" w:lineRule="auto"/>
            </w:pPr>
          </w:p>
        </w:tc>
      </w:tr>
      <w:tr w:rsidR="00FC6F0B" w:rsidTr="00303217">
        <w:tc>
          <w:tcPr>
            <w:tcW w:w="1242" w:type="dxa"/>
          </w:tcPr>
          <w:p w:rsidR="00FC6F0B" w:rsidRDefault="00FC6F0B" w:rsidP="00FC6F0B">
            <w:pPr>
              <w:spacing w:line="276" w:lineRule="auto"/>
            </w:pPr>
            <w:proofErr w:type="spellStart"/>
            <w:r>
              <w:t>Tembusan</w:t>
            </w:r>
            <w:proofErr w:type="spellEnd"/>
          </w:p>
        </w:tc>
        <w:tc>
          <w:tcPr>
            <w:tcW w:w="325" w:type="dxa"/>
          </w:tcPr>
          <w:p w:rsidR="00FC6F0B" w:rsidRDefault="00FC6F0B" w:rsidP="00FC6F0B">
            <w:pPr>
              <w:spacing w:line="276" w:lineRule="auto"/>
            </w:pPr>
            <w:r>
              <w:t>:</w:t>
            </w:r>
          </w:p>
        </w:tc>
        <w:tc>
          <w:tcPr>
            <w:tcW w:w="8464" w:type="dxa"/>
            <w:gridSpan w:val="5"/>
          </w:tcPr>
          <w:p w:rsidR="00FC6F0B" w:rsidRDefault="00FC6F0B" w:rsidP="00FC6F0B">
            <w:pPr>
              <w:spacing w:line="276" w:lineRule="auto"/>
            </w:pP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Yth</w:t>
            </w:r>
            <w:proofErr w:type="spellEnd"/>
            <w:r>
              <w:t>.</w:t>
            </w:r>
          </w:p>
        </w:tc>
      </w:tr>
      <w:tr w:rsidR="00FC6F0B" w:rsidTr="00303217">
        <w:tc>
          <w:tcPr>
            <w:tcW w:w="1242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325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396" w:type="dxa"/>
          </w:tcPr>
          <w:p w:rsidR="00FC6F0B" w:rsidRDefault="00FC6F0B" w:rsidP="00FC6F0B">
            <w:pPr>
              <w:spacing w:line="276" w:lineRule="auto"/>
            </w:pPr>
            <w:r>
              <w:t>1.</w:t>
            </w:r>
          </w:p>
        </w:tc>
        <w:tc>
          <w:tcPr>
            <w:tcW w:w="8068" w:type="dxa"/>
            <w:gridSpan w:val="4"/>
          </w:tcPr>
          <w:p w:rsidR="00FC6F0B" w:rsidRDefault="00FC6F0B" w:rsidP="00FC6F0B">
            <w:pPr>
              <w:spacing w:line="276" w:lineRule="auto"/>
            </w:pPr>
            <w:proofErr w:type="spellStart"/>
            <w:r>
              <w:t>Camat</w:t>
            </w:r>
            <w:proofErr w:type="spellEnd"/>
            <w:r>
              <w:t xml:space="preserve"> Bruno</w:t>
            </w:r>
          </w:p>
        </w:tc>
      </w:tr>
      <w:tr w:rsidR="00FC6F0B" w:rsidTr="00303217">
        <w:tc>
          <w:tcPr>
            <w:tcW w:w="1242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325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396" w:type="dxa"/>
          </w:tcPr>
          <w:p w:rsidR="00FC6F0B" w:rsidRDefault="00FC6F0B" w:rsidP="00FC6F0B">
            <w:pPr>
              <w:spacing w:line="276" w:lineRule="auto"/>
            </w:pPr>
            <w:r>
              <w:t>2.</w:t>
            </w:r>
          </w:p>
        </w:tc>
        <w:tc>
          <w:tcPr>
            <w:tcW w:w="8068" w:type="dxa"/>
            <w:gridSpan w:val="4"/>
          </w:tcPr>
          <w:p w:rsidR="00FC6F0B" w:rsidRDefault="00FC6F0B" w:rsidP="00FC6F0B">
            <w:pPr>
              <w:spacing w:line="276" w:lineRule="auto"/>
            </w:pPr>
            <w:proofErr w:type="spellStart"/>
            <w:r>
              <w:t>Ketua</w:t>
            </w:r>
            <w:proofErr w:type="spellEnd"/>
            <w:r>
              <w:t xml:space="preserve"> Tim </w:t>
            </w:r>
            <w:proofErr w:type="spellStart"/>
            <w:r>
              <w:t>Penggerak</w:t>
            </w:r>
            <w:proofErr w:type="spellEnd"/>
            <w:r>
              <w:t xml:space="preserve"> PKK </w:t>
            </w:r>
            <w:proofErr w:type="spellStart"/>
            <w:r>
              <w:t>Kec</w:t>
            </w:r>
            <w:proofErr w:type="spellEnd"/>
            <w:r>
              <w:t>. Bruno</w:t>
            </w:r>
          </w:p>
        </w:tc>
      </w:tr>
      <w:tr w:rsidR="00FC6F0B" w:rsidTr="00303217">
        <w:tc>
          <w:tcPr>
            <w:tcW w:w="1242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325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396" w:type="dxa"/>
          </w:tcPr>
          <w:p w:rsidR="00FC6F0B" w:rsidRDefault="00FC6F0B" w:rsidP="00FC6F0B">
            <w:pPr>
              <w:spacing w:line="276" w:lineRule="auto"/>
            </w:pPr>
            <w:r>
              <w:t>3.</w:t>
            </w:r>
          </w:p>
        </w:tc>
        <w:tc>
          <w:tcPr>
            <w:tcW w:w="8068" w:type="dxa"/>
            <w:gridSpan w:val="4"/>
          </w:tcPr>
          <w:p w:rsidR="00FC6F0B" w:rsidRDefault="00FC6F0B" w:rsidP="00FC6F0B">
            <w:pPr>
              <w:spacing w:line="276" w:lineRule="auto"/>
            </w:pPr>
            <w:proofErr w:type="spellStart"/>
            <w:r>
              <w:t>Ketua</w:t>
            </w:r>
            <w:proofErr w:type="spellEnd"/>
            <w:r>
              <w:t xml:space="preserve"> Tim </w:t>
            </w:r>
            <w:proofErr w:type="spellStart"/>
            <w:r>
              <w:t>Penggerak</w:t>
            </w:r>
            <w:proofErr w:type="spellEnd"/>
            <w:r>
              <w:t xml:space="preserve"> PKK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</w:p>
        </w:tc>
      </w:tr>
      <w:tr w:rsidR="00FC6F0B" w:rsidTr="00303217">
        <w:tc>
          <w:tcPr>
            <w:tcW w:w="1242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325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396" w:type="dxa"/>
          </w:tcPr>
          <w:p w:rsidR="00FC6F0B" w:rsidRDefault="00FC6F0B" w:rsidP="00FC6F0B">
            <w:pPr>
              <w:spacing w:line="276" w:lineRule="auto"/>
            </w:pPr>
            <w:r>
              <w:t>4.</w:t>
            </w:r>
          </w:p>
        </w:tc>
        <w:tc>
          <w:tcPr>
            <w:tcW w:w="8068" w:type="dxa"/>
            <w:gridSpan w:val="4"/>
          </w:tcPr>
          <w:p w:rsidR="00FC6F0B" w:rsidRDefault="00FC6F0B" w:rsidP="00FC6F0B">
            <w:pPr>
              <w:spacing w:line="276" w:lineRule="auto"/>
            </w:pPr>
            <w:proofErr w:type="spellStart"/>
            <w:r>
              <w:t>Ketua</w:t>
            </w:r>
            <w:proofErr w:type="spellEnd"/>
            <w:r>
              <w:t xml:space="preserve"> LPMD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</w:p>
        </w:tc>
      </w:tr>
      <w:tr w:rsidR="00FC6F0B" w:rsidTr="00303217">
        <w:tc>
          <w:tcPr>
            <w:tcW w:w="1242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325" w:type="dxa"/>
          </w:tcPr>
          <w:p w:rsidR="00FC6F0B" w:rsidRDefault="00FC6F0B" w:rsidP="00FC6F0B">
            <w:pPr>
              <w:spacing w:line="276" w:lineRule="auto"/>
            </w:pPr>
          </w:p>
        </w:tc>
        <w:tc>
          <w:tcPr>
            <w:tcW w:w="396" w:type="dxa"/>
          </w:tcPr>
          <w:p w:rsidR="00FC6F0B" w:rsidRDefault="00FC6F0B" w:rsidP="00FC6F0B">
            <w:pPr>
              <w:spacing w:line="276" w:lineRule="auto"/>
            </w:pPr>
            <w:r>
              <w:t>5.</w:t>
            </w:r>
          </w:p>
        </w:tc>
        <w:tc>
          <w:tcPr>
            <w:tcW w:w="8068" w:type="dxa"/>
            <w:gridSpan w:val="4"/>
          </w:tcPr>
          <w:p w:rsidR="00FC6F0B" w:rsidRDefault="00FC6F0B" w:rsidP="00FC6F0B">
            <w:pPr>
              <w:spacing w:line="276" w:lineRule="auto"/>
            </w:pPr>
            <w:proofErr w:type="spellStart"/>
            <w:r>
              <w:t>Arsip</w:t>
            </w:r>
            <w:proofErr w:type="spellEnd"/>
          </w:p>
        </w:tc>
      </w:tr>
    </w:tbl>
    <w:p w:rsidR="00FC6F0B" w:rsidRDefault="00FC6F0B" w:rsidP="006405F0">
      <w:pPr>
        <w:spacing w:line="480" w:lineRule="auto"/>
      </w:pPr>
    </w:p>
    <w:p w:rsidR="006405F0" w:rsidRDefault="006405F0" w:rsidP="006405F0">
      <w:pPr>
        <w:jc w:val="center"/>
      </w:pPr>
      <w:r>
        <w:t xml:space="preserve"> </w:t>
      </w: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p w:rsidR="00542258" w:rsidRDefault="00542258" w:rsidP="006405F0">
      <w:pPr>
        <w:jc w:val="center"/>
      </w:pPr>
    </w:p>
    <w:p w:rsidR="00542258" w:rsidRDefault="00542258" w:rsidP="006405F0">
      <w:pPr>
        <w:jc w:val="center"/>
      </w:pPr>
    </w:p>
    <w:p w:rsidR="00303217" w:rsidRDefault="00303217" w:rsidP="006405F0">
      <w:pPr>
        <w:jc w:val="center"/>
      </w:pPr>
    </w:p>
    <w:p w:rsidR="00303217" w:rsidRDefault="00303217" w:rsidP="006405F0">
      <w:pPr>
        <w:jc w:val="center"/>
      </w:pPr>
    </w:p>
    <w:tbl>
      <w:tblPr>
        <w:tblStyle w:val="TableGrid"/>
        <w:tblW w:w="578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307"/>
        <w:gridCol w:w="4235"/>
      </w:tblGrid>
      <w:tr w:rsidR="00303217" w:rsidTr="00542258">
        <w:trPr>
          <w:trHeight w:val="308"/>
        </w:trPr>
        <w:tc>
          <w:tcPr>
            <w:tcW w:w="1246" w:type="dxa"/>
          </w:tcPr>
          <w:p w:rsidR="00303217" w:rsidRDefault="00303217" w:rsidP="00542258">
            <w:proofErr w:type="spellStart"/>
            <w:r>
              <w:lastRenderedPageBreak/>
              <w:t>Lampiran</w:t>
            </w:r>
            <w:proofErr w:type="spellEnd"/>
          </w:p>
        </w:tc>
        <w:tc>
          <w:tcPr>
            <w:tcW w:w="307" w:type="dxa"/>
          </w:tcPr>
          <w:p w:rsidR="00303217" w:rsidRDefault="00303217" w:rsidP="00542258">
            <w:pPr>
              <w:jc w:val="center"/>
            </w:pPr>
            <w:r>
              <w:t>:</w:t>
            </w:r>
          </w:p>
        </w:tc>
        <w:tc>
          <w:tcPr>
            <w:tcW w:w="4235" w:type="dxa"/>
          </w:tcPr>
          <w:p w:rsidR="00303217" w:rsidRDefault="00303217" w:rsidP="00542258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</w:p>
        </w:tc>
      </w:tr>
      <w:tr w:rsidR="00303217" w:rsidTr="00542258">
        <w:trPr>
          <w:trHeight w:val="308"/>
        </w:trPr>
        <w:tc>
          <w:tcPr>
            <w:tcW w:w="1246" w:type="dxa"/>
          </w:tcPr>
          <w:p w:rsidR="00303217" w:rsidRDefault="00303217" w:rsidP="00542258">
            <w:proofErr w:type="spellStart"/>
            <w:r>
              <w:t>Nomor</w:t>
            </w:r>
            <w:proofErr w:type="spellEnd"/>
          </w:p>
        </w:tc>
        <w:tc>
          <w:tcPr>
            <w:tcW w:w="307" w:type="dxa"/>
          </w:tcPr>
          <w:p w:rsidR="00303217" w:rsidRDefault="00303217" w:rsidP="00542258">
            <w:pPr>
              <w:jc w:val="center"/>
            </w:pPr>
            <w:r>
              <w:t>:</w:t>
            </w:r>
          </w:p>
        </w:tc>
        <w:tc>
          <w:tcPr>
            <w:tcW w:w="4235" w:type="dxa"/>
          </w:tcPr>
          <w:p w:rsidR="00303217" w:rsidRDefault="00303217" w:rsidP="00542258">
            <w:r>
              <w:t>411.4/26/2015</w:t>
            </w:r>
          </w:p>
        </w:tc>
      </w:tr>
      <w:tr w:rsidR="00303217" w:rsidTr="00542258">
        <w:trPr>
          <w:trHeight w:val="322"/>
        </w:trPr>
        <w:tc>
          <w:tcPr>
            <w:tcW w:w="1246" w:type="dxa"/>
          </w:tcPr>
          <w:p w:rsidR="00303217" w:rsidRDefault="00303217" w:rsidP="00542258">
            <w:proofErr w:type="spellStart"/>
            <w:r>
              <w:t>Tanggal</w:t>
            </w:r>
            <w:proofErr w:type="spellEnd"/>
          </w:p>
        </w:tc>
        <w:tc>
          <w:tcPr>
            <w:tcW w:w="307" w:type="dxa"/>
          </w:tcPr>
          <w:p w:rsidR="00303217" w:rsidRDefault="00303217" w:rsidP="00542258">
            <w:pPr>
              <w:jc w:val="center"/>
            </w:pPr>
            <w:r>
              <w:t>:</w:t>
            </w:r>
          </w:p>
        </w:tc>
        <w:tc>
          <w:tcPr>
            <w:tcW w:w="4235" w:type="dxa"/>
          </w:tcPr>
          <w:p w:rsidR="00303217" w:rsidRDefault="00303217" w:rsidP="00542258">
            <w:r>
              <w:t xml:space="preserve">10 </w:t>
            </w:r>
            <w:proofErr w:type="spellStart"/>
            <w:r>
              <w:t>Oktober</w:t>
            </w:r>
            <w:proofErr w:type="spellEnd"/>
            <w:r>
              <w:t xml:space="preserve"> 2015</w:t>
            </w:r>
          </w:p>
        </w:tc>
      </w:tr>
    </w:tbl>
    <w:p w:rsidR="005E0AC7" w:rsidRDefault="005E0AC7" w:rsidP="00542258"/>
    <w:p w:rsidR="005E0AC7" w:rsidRPr="00542258" w:rsidRDefault="005E0AC7" w:rsidP="006405F0">
      <w:pPr>
        <w:jc w:val="center"/>
        <w:rPr>
          <w:sz w:val="10"/>
        </w:rPr>
      </w:pPr>
    </w:p>
    <w:p w:rsidR="00303217" w:rsidRPr="00303217" w:rsidRDefault="00303217" w:rsidP="00303217">
      <w:pPr>
        <w:jc w:val="center"/>
        <w:rPr>
          <w:b/>
        </w:rPr>
      </w:pPr>
      <w:r w:rsidRPr="00303217">
        <w:rPr>
          <w:b/>
        </w:rPr>
        <w:t>SUSUNAN KEPENGURUSAN</w:t>
      </w:r>
    </w:p>
    <w:p w:rsidR="00303217" w:rsidRPr="00303217" w:rsidRDefault="00303217" w:rsidP="00303217">
      <w:pPr>
        <w:jc w:val="center"/>
        <w:rPr>
          <w:b/>
        </w:rPr>
      </w:pPr>
      <w:r w:rsidRPr="00303217">
        <w:rPr>
          <w:b/>
        </w:rPr>
        <w:t>TIM PENGGERAK PEMBERDAYAAN DAN KESEJAHTERAAN KELUARGA (PKK)</w:t>
      </w:r>
    </w:p>
    <w:p w:rsidR="00303217" w:rsidRDefault="00303217" w:rsidP="00303217">
      <w:pPr>
        <w:jc w:val="center"/>
        <w:rPr>
          <w:b/>
        </w:rPr>
      </w:pPr>
      <w:r w:rsidRPr="00303217">
        <w:rPr>
          <w:b/>
        </w:rPr>
        <w:t>DESA CEPEDAK MASA BHAKTI 2015-2020</w:t>
      </w:r>
    </w:p>
    <w:p w:rsidR="00282647" w:rsidRDefault="00282647" w:rsidP="00282647">
      <w:pPr>
        <w:rPr>
          <w:b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9605" w:type="dxa"/>
        <w:tblLook w:val="04A0" w:firstRow="1" w:lastRow="0" w:firstColumn="1" w:lastColumn="0" w:noHBand="0" w:noVBand="1"/>
      </w:tblPr>
      <w:tblGrid>
        <w:gridCol w:w="675"/>
        <w:gridCol w:w="3544"/>
        <w:gridCol w:w="3260"/>
        <w:gridCol w:w="2126"/>
      </w:tblGrid>
      <w:tr w:rsidR="00303217" w:rsidTr="00542258">
        <w:tc>
          <w:tcPr>
            <w:tcW w:w="675" w:type="dxa"/>
          </w:tcPr>
          <w:p w:rsidR="00303217" w:rsidRDefault="00303217" w:rsidP="005E0AC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4" w:type="dxa"/>
          </w:tcPr>
          <w:p w:rsidR="00303217" w:rsidRDefault="00303217" w:rsidP="005E0AC7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260" w:type="dxa"/>
          </w:tcPr>
          <w:p w:rsidR="00303217" w:rsidRDefault="00303217" w:rsidP="005E0AC7">
            <w:pPr>
              <w:jc w:val="center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2126" w:type="dxa"/>
          </w:tcPr>
          <w:p w:rsidR="00303217" w:rsidRDefault="00303217" w:rsidP="005E0AC7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282647" w:rsidTr="00542258">
        <w:tc>
          <w:tcPr>
            <w:tcW w:w="675" w:type="dxa"/>
          </w:tcPr>
          <w:p w:rsidR="00282647" w:rsidRPr="00282647" w:rsidRDefault="00282647" w:rsidP="005E0AC7">
            <w:pPr>
              <w:jc w:val="center"/>
            </w:pPr>
            <w:r w:rsidRPr="00282647">
              <w:t>1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MISKIYAH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KETUA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Pr="00282647" w:rsidRDefault="00282647" w:rsidP="005E0AC7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GETTY PRILSIANI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WAKIL KETUA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Pr="00282647" w:rsidRDefault="00282647" w:rsidP="005E0AC7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JARIYAH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SEKRETARIS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SUNARIYAH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WAKIL SEKRETARIS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NURUL FITRIYANI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BENDAHARA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TRI PURWATI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WAKIL BENDAHARA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 ISTI MUBATUL M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KETUA POKJA I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YANI FITRIANA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WAKIL KETUA POKJA I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SRI WAHYUNI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ANGGOTA POKJA I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NINGSIH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ANGGOTA POKJA I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SAKINAH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ANGGOTA POKJA I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WAHIDATUN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ANGGOTA POKJA I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SANIYAH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ANGGOTA POKJA I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282647" w:rsidTr="00542258">
        <w:tc>
          <w:tcPr>
            <w:tcW w:w="675" w:type="dxa"/>
          </w:tcPr>
          <w:p w:rsidR="00282647" w:rsidRDefault="005E0AC7" w:rsidP="005E0AC7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282647" w:rsidRPr="00282647" w:rsidRDefault="00282647" w:rsidP="005E0AC7">
            <w:r>
              <w:t>NY. PARIYAH</w:t>
            </w:r>
          </w:p>
        </w:tc>
        <w:tc>
          <w:tcPr>
            <w:tcW w:w="3260" w:type="dxa"/>
          </w:tcPr>
          <w:p w:rsidR="00282647" w:rsidRPr="00282647" w:rsidRDefault="005E0AC7" w:rsidP="005E0AC7">
            <w:r>
              <w:t>ANGGOTA POKJA I</w:t>
            </w:r>
          </w:p>
        </w:tc>
        <w:tc>
          <w:tcPr>
            <w:tcW w:w="2126" w:type="dxa"/>
          </w:tcPr>
          <w:p w:rsidR="00282647" w:rsidRPr="00282647" w:rsidRDefault="0028264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NGADISEM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KETUA POKJA 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SITI ROHANA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WAKIL KETUA POKJA 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DWI ANDANI PATITIS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BETI UTAMI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SRI ATIKAH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TUSNIYAH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MISIYAH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ROSMIYATI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SUPRIYATI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KETUA POKJA III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TUSINI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WAKIL KETUA POKJA III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PARISAH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SUPRIHATIN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WATINI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NUR NGATIYAH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ANI ROHANIYAH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MULYATI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III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MUJIYAH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KETUA POKJA IV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ISTINGANAH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WAKIL KETUA POKJA IV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SUNARTI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IV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KOMSATUN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IV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RUMINI HARTINAH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IV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36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TUGIYAH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IV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37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ISTIKOMAH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IV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  <w:tr w:rsidR="005E0AC7" w:rsidTr="00542258">
        <w:tc>
          <w:tcPr>
            <w:tcW w:w="675" w:type="dxa"/>
          </w:tcPr>
          <w:p w:rsidR="005E0AC7" w:rsidRDefault="005E0AC7" w:rsidP="005E0AC7">
            <w:pPr>
              <w:jc w:val="center"/>
            </w:pPr>
            <w:r>
              <w:t>38</w:t>
            </w:r>
          </w:p>
        </w:tc>
        <w:tc>
          <w:tcPr>
            <w:tcW w:w="3544" w:type="dxa"/>
          </w:tcPr>
          <w:p w:rsidR="005E0AC7" w:rsidRPr="00282647" w:rsidRDefault="005E0AC7" w:rsidP="005E0AC7">
            <w:r>
              <w:t>NY. MANISAH</w:t>
            </w:r>
          </w:p>
        </w:tc>
        <w:tc>
          <w:tcPr>
            <w:tcW w:w="3260" w:type="dxa"/>
          </w:tcPr>
          <w:p w:rsidR="005E0AC7" w:rsidRPr="00282647" w:rsidRDefault="005E0AC7" w:rsidP="005E0AC7">
            <w:r>
              <w:t>ANGGOTA  POKJA IV</w:t>
            </w:r>
          </w:p>
        </w:tc>
        <w:tc>
          <w:tcPr>
            <w:tcW w:w="2126" w:type="dxa"/>
          </w:tcPr>
          <w:p w:rsidR="005E0AC7" w:rsidRPr="00282647" w:rsidRDefault="005E0AC7" w:rsidP="005E0AC7"/>
        </w:tc>
      </w:tr>
    </w:tbl>
    <w:p w:rsidR="005E0AC7" w:rsidRPr="00542258" w:rsidRDefault="005E0AC7" w:rsidP="00303217">
      <w:pPr>
        <w:jc w:val="center"/>
        <w:rPr>
          <w:b/>
          <w:sz w:val="12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1623"/>
        <w:gridCol w:w="283"/>
        <w:gridCol w:w="2205"/>
      </w:tblGrid>
      <w:tr w:rsidR="005E0AC7" w:rsidTr="00380E71">
        <w:tc>
          <w:tcPr>
            <w:tcW w:w="1242" w:type="dxa"/>
          </w:tcPr>
          <w:p w:rsidR="005E0AC7" w:rsidRDefault="005E0AC7" w:rsidP="00380E71">
            <w:pPr>
              <w:spacing w:line="276" w:lineRule="auto"/>
            </w:pPr>
          </w:p>
        </w:tc>
        <w:tc>
          <w:tcPr>
            <w:tcW w:w="4678" w:type="dxa"/>
          </w:tcPr>
          <w:p w:rsidR="005E0AC7" w:rsidRDefault="005E0AC7" w:rsidP="00380E71">
            <w:pPr>
              <w:spacing w:line="276" w:lineRule="auto"/>
            </w:pPr>
          </w:p>
        </w:tc>
        <w:tc>
          <w:tcPr>
            <w:tcW w:w="1623" w:type="dxa"/>
          </w:tcPr>
          <w:p w:rsidR="005E0AC7" w:rsidRDefault="005E0AC7" w:rsidP="00542258">
            <w:proofErr w:type="spellStart"/>
            <w:r>
              <w:t>Ditetapkan</w:t>
            </w:r>
            <w:proofErr w:type="spellEnd"/>
            <w:r>
              <w:t xml:space="preserve"> di</w:t>
            </w:r>
          </w:p>
        </w:tc>
        <w:tc>
          <w:tcPr>
            <w:tcW w:w="283" w:type="dxa"/>
          </w:tcPr>
          <w:p w:rsidR="005E0AC7" w:rsidRDefault="005E0AC7" w:rsidP="00542258">
            <w:r>
              <w:t>:</w:t>
            </w:r>
          </w:p>
        </w:tc>
        <w:tc>
          <w:tcPr>
            <w:tcW w:w="2205" w:type="dxa"/>
          </w:tcPr>
          <w:p w:rsidR="005E0AC7" w:rsidRDefault="005E0AC7" w:rsidP="00542258">
            <w:proofErr w:type="spellStart"/>
            <w:r>
              <w:t>Cepedak</w:t>
            </w:r>
            <w:proofErr w:type="spellEnd"/>
          </w:p>
        </w:tc>
      </w:tr>
      <w:tr w:rsidR="005E0AC7" w:rsidTr="00380E71">
        <w:tc>
          <w:tcPr>
            <w:tcW w:w="1242" w:type="dxa"/>
          </w:tcPr>
          <w:p w:rsidR="005E0AC7" w:rsidRDefault="005E0AC7" w:rsidP="00380E71">
            <w:pPr>
              <w:spacing w:line="276" w:lineRule="auto"/>
            </w:pPr>
          </w:p>
        </w:tc>
        <w:tc>
          <w:tcPr>
            <w:tcW w:w="4678" w:type="dxa"/>
          </w:tcPr>
          <w:p w:rsidR="005E0AC7" w:rsidRDefault="005E0AC7" w:rsidP="00380E71">
            <w:pPr>
              <w:spacing w:line="276" w:lineRule="auto"/>
            </w:pPr>
          </w:p>
        </w:tc>
        <w:tc>
          <w:tcPr>
            <w:tcW w:w="1623" w:type="dxa"/>
          </w:tcPr>
          <w:p w:rsidR="005E0AC7" w:rsidRDefault="005E0AC7" w:rsidP="00542258"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</w:p>
        </w:tc>
        <w:tc>
          <w:tcPr>
            <w:tcW w:w="283" w:type="dxa"/>
          </w:tcPr>
          <w:p w:rsidR="005E0AC7" w:rsidRDefault="005E0AC7" w:rsidP="00542258">
            <w:r>
              <w:t>:</w:t>
            </w:r>
          </w:p>
        </w:tc>
        <w:tc>
          <w:tcPr>
            <w:tcW w:w="2205" w:type="dxa"/>
          </w:tcPr>
          <w:p w:rsidR="005E0AC7" w:rsidRDefault="005E0AC7" w:rsidP="00542258">
            <w:r>
              <w:t xml:space="preserve">10 </w:t>
            </w:r>
            <w:proofErr w:type="spellStart"/>
            <w:r>
              <w:t>Oktober</w:t>
            </w:r>
            <w:proofErr w:type="spellEnd"/>
            <w:r>
              <w:t xml:space="preserve"> 2015</w:t>
            </w:r>
          </w:p>
        </w:tc>
      </w:tr>
      <w:tr w:rsidR="005E0AC7" w:rsidTr="00380E71">
        <w:tc>
          <w:tcPr>
            <w:tcW w:w="1242" w:type="dxa"/>
          </w:tcPr>
          <w:p w:rsidR="005E0AC7" w:rsidRDefault="005E0AC7" w:rsidP="00380E71">
            <w:pPr>
              <w:spacing w:line="276" w:lineRule="auto"/>
            </w:pPr>
          </w:p>
        </w:tc>
        <w:tc>
          <w:tcPr>
            <w:tcW w:w="4678" w:type="dxa"/>
          </w:tcPr>
          <w:p w:rsidR="005E0AC7" w:rsidRDefault="005E0AC7" w:rsidP="00380E71">
            <w:pPr>
              <w:spacing w:line="276" w:lineRule="auto"/>
            </w:pPr>
          </w:p>
        </w:tc>
        <w:tc>
          <w:tcPr>
            <w:tcW w:w="4111" w:type="dxa"/>
            <w:gridSpan w:val="3"/>
          </w:tcPr>
          <w:p w:rsidR="005E0AC7" w:rsidRDefault="005E0AC7" w:rsidP="00380E71">
            <w:pPr>
              <w:spacing w:line="276" w:lineRule="auto"/>
              <w:jc w:val="center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Cepedak</w:t>
            </w:r>
            <w:proofErr w:type="spellEnd"/>
          </w:p>
        </w:tc>
      </w:tr>
      <w:tr w:rsidR="005E0AC7" w:rsidTr="00380E71">
        <w:tc>
          <w:tcPr>
            <w:tcW w:w="1242" w:type="dxa"/>
          </w:tcPr>
          <w:p w:rsidR="005E0AC7" w:rsidRDefault="005E0AC7" w:rsidP="00380E71">
            <w:pPr>
              <w:spacing w:line="276" w:lineRule="auto"/>
            </w:pPr>
          </w:p>
        </w:tc>
        <w:tc>
          <w:tcPr>
            <w:tcW w:w="4678" w:type="dxa"/>
          </w:tcPr>
          <w:p w:rsidR="005E0AC7" w:rsidRDefault="005E0AC7" w:rsidP="00380E71">
            <w:pPr>
              <w:spacing w:line="276" w:lineRule="auto"/>
            </w:pPr>
          </w:p>
        </w:tc>
        <w:tc>
          <w:tcPr>
            <w:tcW w:w="4111" w:type="dxa"/>
            <w:gridSpan w:val="3"/>
          </w:tcPr>
          <w:p w:rsidR="005E0AC7" w:rsidRPr="00542258" w:rsidRDefault="005E0AC7" w:rsidP="00542258">
            <w:pPr>
              <w:spacing w:line="276" w:lineRule="auto"/>
              <w:rPr>
                <w:sz w:val="28"/>
              </w:rPr>
            </w:pPr>
          </w:p>
          <w:p w:rsidR="00542258" w:rsidRDefault="00542258" w:rsidP="00542258">
            <w:pPr>
              <w:spacing w:line="276" w:lineRule="auto"/>
            </w:pPr>
          </w:p>
          <w:p w:rsidR="00542258" w:rsidRPr="00542258" w:rsidRDefault="00542258" w:rsidP="00542258">
            <w:pPr>
              <w:spacing w:line="276" w:lineRule="auto"/>
              <w:rPr>
                <w:sz w:val="32"/>
              </w:rPr>
            </w:pPr>
          </w:p>
          <w:p w:rsidR="005E0AC7" w:rsidRPr="00FC6F0B" w:rsidRDefault="005E0AC7" w:rsidP="00380E71">
            <w:pPr>
              <w:spacing w:line="276" w:lineRule="auto"/>
              <w:jc w:val="center"/>
              <w:rPr>
                <w:b/>
              </w:rPr>
            </w:pPr>
            <w:r w:rsidRPr="00FC6F0B">
              <w:rPr>
                <w:b/>
              </w:rPr>
              <w:t>TATAS SUDIROHANDOJO</w:t>
            </w:r>
          </w:p>
        </w:tc>
      </w:tr>
    </w:tbl>
    <w:p w:rsidR="00542258" w:rsidRPr="00303217" w:rsidRDefault="00542258" w:rsidP="00542258">
      <w:pPr>
        <w:rPr>
          <w:b/>
        </w:rPr>
      </w:pPr>
    </w:p>
    <w:sectPr w:rsidR="00542258" w:rsidRPr="00303217" w:rsidSect="00542258">
      <w:pgSz w:w="12361" w:h="18711" w:code="5"/>
      <w:pgMar w:top="992" w:right="1440" w:bottom="1559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81" w:rsidRDefault="00194D81" w:rsidP="00FC6F0B">
      <w:r>
        <w:separator/>
      </w:r>
    </w:p>
  </w:endnote>
  <w:endnote w:type="continuationSeparator" w:id="0">
    <w:p w:rsidR="00194D81" w:rsidRDefault="00194D81" w:rsidP="00F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81" w:rsidRDefault="00194D81" w:rsidP="00FC6F0B">
      <w:r>
        <w:separator/>
      </w:r>
    </w:p>
  </w:footnote>
  <w:footnote w:type="continuationSeparator" w:id="0">
    <w:p w:rsidR="00194D81" w:rsidRDefault="00194D81" w:rsidP="00FC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F0"/>
    <w:rsid w:val="00032FCD"/>
    <w:rsid w:val="000D039A"/>
    <w:rsid w:val="00102005"/>
    <w:rsid w:val="00194D81"/>
    <w:rsid w:val="00282647"/>
    <w:rsid w:val="00283D28"/>
    <w:rsid w:val="0030210A"/>
    <w:rsid w:val="00303217"/>
    <w:rsid w:val="00527D53"/>
    <w:rsid w:val="00542258"/>
    <w:rsid w:val="00580292"/>
    <w:rsid w:val="005E0AC7"/>
    <w:rsid w:val="006405F0"/>
    <w:rsid w:val="008A7D6A"/>
    <w:rsid w:val="009E7879"/>
    <w:rsid w:val="00A616DA"/>
    <w:rsid w:val="00B83EB0"/>
    <w:rsid w:val="00C34ED4"/>
    <w:rsid w:val="00C84F10"/>
    <w:rsid w:val="00E358A0"/>
    <w:rsid w:val="00E620E5"/>
    <w:rsid w:val="00F17125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5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urat">
    <w:name w:val="Header Surat"/>
    <w:basedOn w:val="Normal"/>
    <w:rsid w:val="006405F0"/>
    <w:pPr>
      <w:ind w:left="1560"/>
      <w:jc w:val="center"/>
    </w:pPr>
    <w:rPr>
      <w:rFonts w:ascii="Bookman Old Style" w:hAnsi="Bookman Old Style"/>
      <w:caps/>
      <w:sz w:val="36"/>
      <w:szCs w:val="36"/>
    </w:rPr>
  </w:style>
  <w:style w:type="table" w:styleId="TableGrid">
    <w:name w:val="Table Grid"/>
    <w:basedOn w:val="TableNormal"/>
    <w:uiPriority w:val="59"/>
    <w:rsid w:val="0064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5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urat">
    <w:name w:val="Header Surat"/>
    <w:basedOn w:val="Normal"/>
    <w:rsid w:val="006405F0"/>
    <w:pPr>
      <w:ind w:left="1560"/>
      <w:jc w:val="center"/>
    </w:pPr>
    <w:rPr>
      <w:rFonts w:ascii="Bookman Old Style" w:hAnsi="Bookman Old Style"/>
      <w:caps/>
      <w:sz w:val="36"/>
      <w:szCs w:val="36"/>
    </w:rPr>
  </w:style>
  <w:style w:type="table" w:styleId="TableGrid">
    <w:name w:val="Table Grid"/>
    <w:basedOn w:val="TableNormal"/>
    <w:uiPriority w:val="59"/>
    <w:rsid w:val="0064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2018-12-17T01:55:00Z</cp:lastPrinted>
  <dcterms:created xsi:type="dcterms:W3CDTF">2018-12-15T18:18:00Z</dcterms:created>
  <dcterms:modified xsi:type="dcterms:W3CDTF">2018-12-17T02:03:00Z</dcterms:modified>
</cp:coreProperties>
</file>